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8573B" w14:textId="77777777" w:rsidR="002A54D6" w:rsidRPr="00E963A2" w:rsidRDefault="002A54D6" w:rsidP="002A54D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364BF19E" wp14:editId="1A8109D3">
            <wp:extent cx="922148" cy="10096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55ccc4416012910a723da8f810658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569" cy="101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703D" w14:textId="6A214C9B" w:rsidR="002A54D6" w:rsidRPr="00E963A2" w:rsidRDefault="002A54D6" w:rsidP="002A54D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</w:t>
      </w:r>
      <w:r w:rsidR="00705D4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วังตะเฆ่</w:t>
      </w:r>
    </w:p>
    <w:p w14:paraId="3B39AD1A" w14:textId="77777777" w:rsidR="00E963A2" w:rsidRPr="00E963A2" w:rsidRDefault="002A54D6" w:rsidP="002A54D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E963A2">
        <w:rPr>
          <w:rFonts w:ascii="TH SarabunIT๙" w:hAnsi="TH SarabunIT๙" w:cs="TH SarabunIT๙"/>
          <w:b/>
          <w:bCs/>
          <w:sz w:val="32"/>
          <w:szCs w:val="32"/>
        </w:rPr>
        <w:t>Anti-Bribery</w:t>
      </w: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963A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และการไม่รับของขวัญของกำนัล</w:t>
      </w:r>
    </w:p>
    <w:p w14:paraId="2EB2893A" w14:textId="1CD589A6" w:rsidR="002A54D6" w:rsidRPr="00E963A2" w:rsidRDefault="002A54D6" w:rsidP="002A54D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หรือประโยชน์อื่นใด (</w:t>
      </w:r>
      <w:r w:rsidRPr="00E963A2">
        <w:rPr>
          <w:rFonts w:ascii="TH SarabunIT๙" w:hAnsi="TH SarabunIT๙" w:cs="TH SarabunIT๙"/>
          <w:b/>
          <w:bCs/>
          <w:sz w:val="32"/>
          <w:szCs w:val="32"/>
        </w:rPr>
        <w:t>No Gift Policy</w:t>
      </w: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E963A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จากการปฏิบัติหน้าที่ ประจำปีงบประมาณ พ.ศ.256</w:t>
      </w:r>
      <w:r w:rsidR="00746DAC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12473430" w14:textId="77777777" w:rsidR="002A54D6" w:rsidRPr="00E963A2" w:rsidRDefault="002A54D6" w:rsidP="002A54D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0A9DF2B" w14:textId="77777777" w:rsidR="002A54D6" w:rsidRDefault="002A54D6" w:rsidP="002A54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963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963A2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พ.ศ.2561 มาตรา 128 วรรคหนึ่ง ได้กำหนดห้ามมิให้เจ้าพนักงานของรัฐผู้ใดรับทรัพย์สินหรือประโยชน์ 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ที่ออกโดยอาศัยอำนาจตามบทบัญญัติแห่งกฎหมาย เว้นแต่การรับทรัพย์สินหรือประโยชน์อื่นใด โดบธรรมจรรยา ตามหลักเกณฑ์และจำนวนที่คณะกรรมการ </w:t>
      </w:r>
      <w:r w:rsidR="00F40814" w:rsidRPr="00E963A2">
        <w:rPr>
          <w:rFonts w:ascii="TH SarabunIT๙" w:hAnsi="TH SarabunIT๙" w:cs="TH SarabunIT๙" w:hint="cs"/>
          <w:sz w:val="32"/>
          <w:szCs w:val="32"/>
          <w:cs/>
        </w:rPr>
        <w:t>ป.ป.ช.</w:t>
      </w:r>
      <w:r w:rsidRPr="00E963A2">
        <w:rPr>
          <w:rFonts w:ascii="TH SarabunIT๙" w:hAnsi="TH SarabunIT๙" w:cs="TH SarabunIT๙"/>
          <w:sz w:val="32"/>
          <w:szCs w:val="32"/>
          <w:cs/>
        </w:rPr>
        <w:t xml:space="preserve"> กำหนด และประมวลจริยธรรมข้าราชการ</w:t>
      </w:r>
      <w:r w:rsidR="00E963A2">
        <w:rPr>
          <w:rFonts w:ascii="TH SarabunIT๙" w:hAnsi="TH SarabunIT๙" w:cs="TH SarabunIT๙" w:hint="cs"/>
          <w:sz w:val="32"/>
          <w:szCs w:val="32"/>
          <w:cs/>
        </w:rPr>
        <w:t>ตำรวจ พ.ศ.2564 ข้อ 2(2)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ไม่แสดงพฤติกรรมที่มีนัยเป็นการแสวงหาประโยชน์ โดยมิชอบ รับผิดชอบต่อหน้าที่มนุษยชน มีความพร้อมรับการตรวจสอบและรับผิด มีจิตสำนึกที่ดี คำนึงถึงสังคม และข้อ 2(4) คิดถึงประโยชน์ส่วนร่วมมากกว่าประโยชนืส่วนตัว มีจิตสาธารณะ ร่วมมือ ร่วมใจ และเสียสละในการทำประโยชน์เพื่อส่วนรวม</w:t>
      </w:r>
      <w:r w:rsidR="00FF5737">
        <w:rPr>
          <w:rFonts w:ascii="TH SarabunIT๙" w:hAnsi="TH SarabunIT๙" w:cs="TH SarabunIT๙" w:hint="cs"/>
          <w:sz w:val="32"/>
          <w:szCs w:val="32"/>
          <w:cs/>
        </w:rPr>
        <w:t xml:space="preserve"> และสร้างสรรค์ให้เกิดประโยชน์สุขแก่สังคม ประกอบกับ แผนการปฏิรูปประเทศ ด้านการป้องกันและปราบกรามการทุจริตและประพฤติมิชอบ (ฉบับปรับปรุง) กำหนดจัดกิจกรรมปฏิรูปที่สำคัญ กิจกรรมที่ 4 พัฒนาระบบราชการไทย ให้โปร่งใส ไร้ผลประโยชน์ เป้าหมายที่ 1 ข้อที่1.1 ให้หน่วยงานรัฐทุกหน่วยประกาศเป็นหน่วยงานที่เจ้าหน้าที่ทุกคนไม่รับของขวัญและของกำนัลทุกชนิดจากการปฏิบัติหน้าที่ (</w:t>
      </w:r>
      <w:r w:rsidR="00FF5737">
        <w:rPr>
          <w:rFonts w:ascii="TH SarabunIT๙" w:hAnsi="TH SarabunIT๙" w:cs="TH SarabunIT๙"/>
          <w:sz w:val="32"/>
          <w:szCs w:val="32"/>
        </w:rPr>
        <w:t>No Gift Policy</w:t>
      </w:r>
      <w:r w:rsidR="00FF573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F573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E34446" w14:textId="69001427" w:rsidR="00FF5737" w:rsidRDefault="00FF5737" w:rsidP="002A54D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เพื่อเป็นการป้องกันการขัดกันระหว่างประโยชน์ส่วนตัวและประโยชน์ส่วนรวม (</w:t>
      </w:r>
      <w:r>
        <w:rPr>
          <w:rFonts w:ascii="TH SarabunIT๙" w:hAnsi="TH SarabunIT๙" w:cs="TH SarabunIT๙"/>
          <w:sz w:val="32"/>
          <w:szCs w:val="32"/>
        </w:rPr>
        <w:t>Conflict of Interest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สถานีตำรวจภูธร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  <w:r w:rsidRPr="00705D4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>
        <w:rPr>
          <w:rFonts w:ascii="TH SarabunIT๙" w:hAnsi="TH SarabunIT๙" w:cs="TH SarabunIT๙"/>
          <w:sz w:val="32"/>
          <w:szCs w:val="32"/>
        </w:rPr>
        <w:t>Anti-Bribery Policy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และการไม่รับของขวัญ ของกำนัล หรือประโยชน์อื่นใด (</w:t>
      </w:r>
      <w:r>
        <w:rPr>
          <w:rFonts w:ascii="TH SarabunIT๙" w:hAnsi="TH SarabunIT๙" w:cs="TH SarabunIT๙"/>
          <w:sz w:val="32"/>
          <w:szCs w:val="32"/>
        </w:rPr>
        <w:t>No Gift Policy</w:t>
      </w:r>
      <w:r>
        <w:rPr>
          <w:rFonts w:ascii="TH SarabunIT๙" w:hAnsi="TH SarabunIT๙" w:cs="TH SarabunIT๙" w:hint="cs"/>
          <w:sz w:val="32"/>
          <w:szCs w:val="32"/>
          <w:cs/>
        </w:rPr>
        <w:t>) จาการปฏิบัติหน้าที่ โดยมีรายละเอียดดังนี้</w:t>
      </w:r>
    </w:p>
    <w:p w14:paraId="6CBEE820" w14:textId="77777777" w:rsidR="00FF5737" w:rsidRPr="009D2507" w:rsidRDefault="00FF5737" w:rsidP="002A54D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D25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วัตถุประสงค์ </w:t>
      </w:r>
    </w:p>
    <w:p w14:paraId="72DC0464" w14:textId="41EE4FAF" w:rsidR="00FF5737" w:rsidRDefault="00FF5737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เพื่อป้องกัน หรือลดโอกาสในจการรับสินบน ผลประโยชน์ทับซ้อนในรูปแบบต่าง </w:t>
      </w:r>
      <w:r w:rsidRPr="00FF5737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C36CB4">
        <w:rPr>
          <w:rFonts w:ascii="TH SarabunIT๙" w:hAnsi="TH SarabunIT๙" w:cs="TH SarabunIT๙" w:hint="cs"/>
          <w:sz w:val="32"/>
          <w:szCs w:val="32"/>
          <w:cs/>
        </w:rPr>
        <w:t>ก่</w:t>
      </w:r>
      <w:r w:rsidRPr="00C36CB4">
        <w:rPr>
          <w:rFonts w:ascii="TH SarabunIT๙" w:hAnsi="TH SarabunIT๙" w:cs="TH SarabunIT๙" w:hint="cs"/>
          <w:sz w:val="32"/>
          <w:szCs w:val="32"/>
          <w:cs/>
        </w:rPr>
        <w:t>ข้าราชการตำรวจ ในสังกัดสถานีตำรวจภูธร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  <w:r w:rsidR="00DD15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DA15866" w14:textId="5CE67426" w:rsidR="00C36CB4" w:rsidRDefault="00C36CB4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เพื่อส่งเสริมให้ข้าราชการตำรวจ ในสังกัดสถานีตำรวจภูธร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  <w:r w:rsidR="00DD15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มีจิตสำนึกในการปฏิเสธการรับของขวัญและของกำนัลทุกชนิดจากการปฏิบัติหน้าที่</w:t>
      </w:r>
    </w:p>
    <w:p w14:paraId="31C94CCC" w14:textId="77777777" w:rsidR="00C36CB4" w:rsidRDefault="00C36CB4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เพื่อสร้างวัฒนธรรมองค์กรคุณธรรมและโปร่งใส (</w:t>
      </w:r>
      <w:r>
        <w:rPr>
          <w:rFonts w:ascii="TH SarabunIT๙" w:hAnsi="TH SarabunIT๙" w:cs="TH SarabunIT๙"/>
          <w:sz w:val="32"/>
          <w:szCs w:val="32"/>
        </w:rPr>
        <w:t>Organization of Integrity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ของระบบราชการให้เข้มแข็งและยั่งยืน</w:t>
      </w:r>
    </w:p>
    <w:p w14:paraId="1293FECF" w14:textId="77777777" w:rsidR="00C36CB4" w:rsidRDefault="00C36CB4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เพื่อกำหนดมาตรการ แนวทาง และกลไกลในการป้องกันการให้/รับสินบนหรือประโยชน์อื่นใด</w:t>
      </w:r>
    </w:p>
    <w:p w14:paraId="52A316BA" w14:textId="29845653" w:rsidR="00C36CB4" w:rsidRDefault="00C36CB4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เพื่อกำหนดแนวทางในการรับค่า รับรอง หรือของขวัญผู้บริหารและข้าราชการตำรวจในสังกัด สถานีตำรวจภูธร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  <w:r w:rsidR="00DD15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ให้เป็นไปตามกฎหมายและระเบียบข้อบังคับที่เกี่ยวข้อง</w:t>
      </w:r>
    </w:p>
    <w:p w14:paraId="55ABBB01" w14:textId="77777777" w:rsidR="00C36CB4" w:rsidRDefault="00C36CB4" w:rsidP="00F40814">
      <w:pPr>
        <w:pStyle w:val="a3"/>
        <w:numPr>
          <w:ilvl w:val="0"/>
          <w:numId w:val="1"/>
        </w:numPr>
        <w:spacing w:after="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เพื่อสนับสนุนและยกระดับการดำเนินการภายใต้ยุทธศาสตร์ชาติแผนแม่บทภายใต้ยุทธศาสตร์ชาติ และแผนการปฏิรูปประเทศด้านการป้องกันและการปราบปรามการทุจริตและประพฤติมิชอบ รวมทั้งเป็นส่วนหนึ่งของแนวทางในการประเมินคุณรรมและความโปร่งใสของหน่วยงานภาครัฐ (</w:t>
      </w:r>
      <w:r>
        <w:rPr>
          <w:rFonts w:ascii="TH SarabunIT๙" w:hAnsi="TH SarabunIT๙" w:cs="TH SarabunIT๙"/>
          <w:sz w:val="32"/>
          <w:szCs w:val="32"/>
        </w:rPr>
        <w:t>ITAP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832029C" w14:textId="77777777" w:rsidR="009D2507" w:rsidRPr="009D2507" w:rsidRDefault="009D2507" w:rsidP="009D250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D25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ขอบเขตการบังคับใช้</w:t>
      </w:r>
    </w:p>
    <w:p w14:paraId="719AEE10" w14:textId="6695E65F" w:rsidR="009D2507" w:rsidRDefault="009D2507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ใช้บังคับข้าราชการตำรวจในสังกัด สถานีตำรวจภูธร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  <w:r w:rsidR="00DD15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ทุกนาย</w:t>
      </w:r>
    </w:p>
    <w:p w14:paraId="5FABE262" w14:textId="77777777" w:rsidR="009D2507" w:rsidRDefault="009D2507" w:rsidP="009D250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D250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คำนิยาม</w:t>
      </w:r>
    </w:p>
    <w:p w14:paraId="6018AC21" w14:textId="77777777" w:rsidR="009D2507" w:rsidRDefault="009D2507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2507">
        <w:rPr>
          <w:rFonts w:ascii="TH SarabunIT๙" w:hAnsi="TH SarabunIT๙" w:cs="TH SarabunIT๙"/>
          <w:sz w:val="32"/>
          <w:szCs w:val="32"/>
          <w:cs/>
        </w:rPr>
        <w:tab/>
      </w:r>
      <w:r w:rsidRPr="009D250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สินบน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ทรัพย์สินหรือประโยชน์อย่างอื่นที่ให้แก่บุคคล</w:t>
      </w:r>
      <w:r w:rsidR="00ED28FD">
        <w:rPr>
          <w:rFonts w:ascii="TH SarabunIT๙" w:hAnsi="TH SarabunIT๙" w:cs="TH SarabunIT๙" w:hint="cs"/>
          <w:sz w:val="32"/>
          <w:szCs w:val="32"/>
          <w:cs/>
        </w:rPr>
        <w:t>เพื่อให้ผู้นั้นกระทำการหรือระเว้นไม่กระทำการอย่างใดในตำแหน่งหน้าที่ ไม่ว่าการนั้นชอบด้วยกฎหมายตามที่ผู้จ่ายเงินสินบนต้องการ</w:t>
      </w:r>
    </w:p>
    <w:p w14:paraId="2D9068B9" w14:textId="77777777" w:rsidR="00ED28FD" w:rsidRDefault="00ED28FD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โดยเจ้าหน้าที่ของรับได้รับเงินนอกเหนือจากเงินเดือน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180E48EB" w14:textId="77777777" w:rsidR="00BD34BB" w:rsidRDefault="00BD34BB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ทรัพย์สิน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 เช่น เงิน บ้าน รถยนต์ หุ้น</w:t>
      </w:r>
    </w:p>
    <w:p w14:paraId="77100C53" w14:textId="77777777" w:rsidR="00BD34BB" w:rsidRDefault="00BD34BB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การรับทรัพย์สินหรือประโยชน์อื่นใดโดยธรรมจรรยา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การรับทรัพย์สินหรือประโยชน์ อื่นใดจากญาติหรือจากบุคคลที่ให้กันในโอกาสต่าง ๆ โดยปกติตามขนบธรรมเนียม ประเพณี หรือ วัฒนธรรม หรือให้กันตามมารยาทที่ปฏิบัติกันในสังคม</w:t>
      </w:r>
    </w:p>
    <w:p w14:paraId="3DB5CBC1" w14:textId="77777777" w:rsidR="00BD34BB" w:rsidRDefault="00BD34BB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ญาติ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ผู้บุพการี ผ็สืบสันดาน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</w:t>
      </w:r>
      <w:r w:rsidR="00DB46BD">
        <w:rPr>
          <w:rFonts w:ascii="TH SarabunIT๙" w:hAnsi="TH SarabunIT๙" w:cs="TH SarabunIT๙" w:hint="cs"/>
          <w:sz w:val="32"/>
          <w:szCs w:val="32"/>
          <w:cs/>
        </w:rPr>
        <w:t>บุตรบุญธรรมหรือผู้รับบุตรบุญธรรม</w:t>
      </w:r>
    </w:p>
    <w:p w14:paraId="025691D8" w14:textId="77777777" w:rsidR="00DB46BD" w:rsidRDefault="00DB46BD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ประโยชน์อื่นใด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สิ่งที่มีมูลค่า ได้แก่ การลดราคา การรับความบันเทิง การรับบบริการ การรับการฝึกอบรม หรือสิ่งอื่นใดในลักษณะเดียวกัน</w:t>
      </w:r>
    </w:p>
    <w:p w14:paraId="4E25C011" w14:textId="77777777" w:rsidR="00DB46BD" w:rsidRDefault="00DB46BD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การปฏิบัติหน้าที่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ความหมายว่า 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194639A7" w14:textId="5620DD81" w:rsidR="00DB46BD" w:rsidRDefault="00DB46BD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หมายความว่า ผู้กำกับสถานีตำรวจภูธร</w:t>
      </w:r>
      <w:r w:rsidR="008449F7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ที่มีอำนาจหน้าที่ในการสั่งการ กำกับ ติดตาม และตรวจสอบเจ้าหน้าที่ตำรวจในสังกัด</w:t>
      </w:r>
    </w:p>
    <w:p w14:paraId="361E6E3F" w14:textId="7DA051E7" w:rsidR="00DB46BD" w:rsidRDefault="00DB46BD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ผู้ใต้บังคับบัญชา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ข้าราชการตำรวจในสังกัด สถานีตำรวจภูธร</w:t>
      </w:r>
      <w:r w:rsidR="008449F7">
        <w:rPr>
          <w:rFonts w:ascii="TH SarabunIT๙" w:hAnsi="TH SarabunIT๙" w:cs="TH SarabunIT๙" w:hint="cs"/>
          <w:sz w:val="32"/>
          <w:szCs w:val="32"/>
          <w:cs/>
        </w:rPr>
        <w:t>วังตะเฆ่ทุ</w:t>
      </w:r>
      <w:r>
        <w:rPr>
          <w:rFonts w:ascii="TH SarabunIT๙" w:hAnsi="TH SarabunIT๙" w:cs="TH SarabunIT๙" w:hint="cs"/>
          <w:sz w:val="32"/>
          <w:szCs w:val="32"/>
          <w:cs/>
        </w:rPr>
        <w:t>กนาย นอกเหนือจากผู้บังคับบัญชา</w:t>
      </w:r>
    </w:p>
    <w:p w14:paraId="487831AA" w14:textId="77777777" w:rsidR="000F1827" w:rsidRDefault="00E63025" w:rsidP="009D25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6162B3D" w14:textId="77777777" w:rsidR="000F1827" w:rsidRDefault="000F1827" w:rsidP="009D250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858CE3" w14:textId="77777777" w:rsidR="00E63025" w:rsidRDefault="000F1827" w:rsidP="00D64624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F1827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E63025" w:rsidRPr="00E6302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แนวปฏิบัติในการป้องกันการรับสินบน</w:t>
      </w:r>
    </w:p>
    <w:p w14:paraId="2D7AD67A" w14:textId="60D93462" w:rsidR="00E63025" w:rsidRDefault="00E63025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ห้ามมิให้ข้าราชการตำรวจในสังกัดสถานีตำรวจภูธร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  <w:r w:rsidR="00DD15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เข้าไปมีส่วนเกี่ยวข้องในการให</w:t>
      </w:r>
      <w:r w:rsidR="000F1827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หรือรับสินบนทุกรูปแบบ ไม่ว่า ทางตรงหรือทางอ้อม</w:t>
      </w:r>
    </w:p>
    <w:p w14:paraId="5C82E361" w14:textId="7CE7FC3B" w:rsidR="000F1827" w:rsidRDefault="000F1827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ห้ามมิให้ข้าราชการตำรวจในสังกัดสถานีตำรวจภูธร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  <w:r w:rsidR="00DD15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เรียกร้อง หรือรับสินบนเพื่อประโยชน์ส่วนตน หรือประโยชน์ของ บุคคลอื่น</w:t>
      </w:r>
    </w:p>
    <w:p w14:paraId="2459F102" w14:textId="77777777" w:rsidR="000F1827" w:rsidRDefault="000F1827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ให้ถือปฏิบัติตามนโยบายการต่อต้านการทุจริตคอร์รัปชัน โดยไม่เข้าไปเกี่ยวข้องกับการทุจริต ครอ์รัปชันไม่ว่าจะโดยทางตรงหรือทางอ้อม</w:t>
      </w:r>
    </w:p>
    <w:p w14:paraId="297F9B5E" w14:textId="77777777" w:rsidR="000F1827" w:rsidRDefault="000F1827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และกฎหมายที่เกี่ยวข้องอย่างเคร่งครัด</w:t>
      </w:r>
    </w:p>
    <w:p w14:paraId="1F781D1F" w14:textId="77777777" w:rsidR="000F1827" w:rsidRDefault="000F1827" w:rsidP="00750B43">
      <w:pPr>
        <w:pStyle w:val="a3"/>
        <w:numPr>
          <w:ilvl w:val="0"/>
          <w:numId w:val="2"/>
        </w:numPr>
        <w:spacing w:after="0"/>
        <w:ind w:left="1701" w:firstLine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ไม่กระทำการใด ๆ ที่เข้าข่ายเป็นการให้หรือรับสินบน</w:t>
      </w:r>
    </w:p>
    <w:p w14:paraId="5E01FC09" w14:textId="77777777" w:rsidR="00DB46BD" w:rsidRDefault="000F1827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กับดูแลให้ดำเนินการการเบิกจ่ายค่าใช้จ่ายของหน่วยงานในสังกัดเป็นไปตามกฎหมายกฎระเบียบที่เกี่ยวข้องโดยเคร่งครัด</w:t>
      </w:r>
    </w:p>
    <w:p w14:paraId="0D2ED3F1" w14:textId="77777777" w:rsidR="00E775E8" w:rsidRDefault="00D64624" w:rsidP="00750B43">
      <w:pPr>
        <w:pStyle w:val="a3"/>
        <w:numPr>
          <w:ilvl w:val="0"/>
          <w:numId w:val="2"/>
        </w:numPr>
        <w:spacing w:after="0"/>
        <w:ind w:left="1701" w:firstLine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การรับเงินบริจาคหรือเงินสนับสนุน ไม่ว่าจะเป็นเงิน วัตถุหรือทรัพย์สิน แก่กิจกรรม</w:t>
      </w:r>
    </w:p>
    <w:p w14:paraId="588582E4" w14:textId="690EB2B2" w:rsidR="00750B43" w:rsidRDefault="00750B43" w:rsidP="00750B43">
      <w:pPr>
        <w:pStyle w:val="a3"/>
        <w:numPr>
          <w:ilvl w:val="0"/>
          <w:numId w:val="2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การรับทรัพย์สินหรือประโยชน์อื่นใด โดยธรรมจรรยา ให้ข้าราชการตำรวจในสังกัดสถานีตำรวจภูธร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  <w:r w:rsidR="00DD15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 2543 อย่างเคร่งครัด</w:t>
      </w:r>
    </w:p>
    <w:p w14:paraId="14FB4377" w14:textId="77777777" w:rsidR="00750B43" w:rsidRDefault="00750B43" w:rsidP="00750B4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9544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มาตรการการลงโทษ/การฝ่าฝืนแนวทางการปฏิบัติ</w:t>
      </w:r>
    </w:p>
    <w:p w14:paraId="0657EF85" w14:textId="77777777" w:rsidR="0099544E" w:rsidRDefault="0099544E" w:rsidP="00474D43">
      <w:pPr>
        <w:pStyle w:val="a3"/>
        <w:numPr>
          <w:ilvl w:val="0"/>
          <w:numId w:val="3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การฝ่าฝืนไม่ปฏิบัติตามนโยบายนี้ อาจถูกดำเนินการทางวินัย หรือดำเนินคดีอาญา หรือกฎหมายที่เกี่ยวข้อง รวมถึงผู้บังคับบัญชาโดยตรงที่เพิกเฉยต่อการกระทำผิด หรือรับทราบว่ามีการกระทำผิดแต่ไม่ดำเนินการจัดการให้ถูกต้อง ซึ่งมีบทลงโทษทางวินัย จนถึงขั้นให้ไล่ออกจากราชการ</w:t>
      </w:r>
    </w:p>
    <w:p w14:paraId="768C7923" w14:textId="77777777" w:rsidR="0099544E" w:rsidRDefault="0099544E" w:rsidP="00474D43">
      <w:pPr>
        <w:pStyle w:val="a3"/>
        <w:numPr>
          <w:ilvl w:val="0"/>
          <w:numId w:val="3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การไม่ได้รับรู้ถึงประกาศนโยบายฉบับนี้และ / หรือกฎหมายที่เกี่ยวข้อง ไม่สามารถใช้เป็นข้ออ้างในการ</w:t>
      </w:r>
      <w:r w:rsidR="00474D43">
        <w:rPr>
          <w:rFonts w:ascii="TH SarabunIT๙" w:hAnsi="TH SarabunIT๙" w:cs="TH SarabunIT๙" w:hint="cs"/>
          <w:sz w:val="32"/>
          <w:szCs w:val="32"/>
          <w:cs/>
        </w:rPr>
        <w:t>ไม่ปฏิบัติตามได้</w:t>
      </w:r>
    </w:p>
    <w:p w14:paraId="061019EC" w14:textId="77777777" w:rsidR="00474D43" w:rsidRPr="0099544E" w:rsidRDefault="00474D43" w:rsidP="00474D43">
      <w:pPr>
        <w:pStyle w:val="a3"/>
        <w:numPr>
          <w:ilvl w:val="0"/>
          <w:numId w:val="3"/>
        </w:numPr>
        <w:spacing w:after="0"/>
        <w:ind w:left="709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ผู้บังคับบัญชาตามคำสั่งกรมตำรวจ ที่ 1212/2537 ลงวันที่ 1 ตุลาคม 2537 มีอำนาจหน้าที่ในการกำกับ ดูแล ให้ผู้ใต้บังคับบัญชาที่อยู่ในการปกครองให้ยึดถือและปฏิบัติตามนโยบายนี้อย่างเคร่งครัด</w:t>
      </w:r>
    </w:p>
    <w:p w14:paraId="32BF1CEC" w14:textId="77777777" w:rsidR="00750B43" w:rsidRDefault="00750B43" w:rsidP="00750B4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8C54753" w14:textId="77777777" w:rsidR="00474D43" w:rsidRDefault="00474D43" w:rsidP="00750B4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74D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Pr="00474D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รตราการติดตามตรวจสอบ</w:t>
      </w:r>
    </w:p>
    <w:p w14:paraId="734E20D4" w14:textId="0D851020" w:rsidR="00DB46BD" w:rsidRDefault="00474D43" w:rsidP="00AC4A00">
      <w:pPr>
        <w:pStyle w:val="a3"/>
        <w:numPr>
          <w:ilvl w:val="0"/>
          <w:numId w:val="4"/>
        </w:numPr>
        <w:spacing w:after="0"/>
        <w:ind w:left="851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ผู้กับกับการสถานีตำรวจภูธร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  <w:r w:rsidR="00DD15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ประกาศเจตจำนงในการบริหารหน่วยงานอย่างซื่อสัตย์สุจริต โปร่งใส และเป็นไปตามหลักธรรมา</w:t>
      </w:r>
      <w:r w:rsidR="00743E0A">
        <w:rPr>
          <w:rFonts w:ascii="TH SarabunIT๙" w:hAnsi="TH SarabunIT๙" w:cs="TH SarabunIT๙" w:hint="cs"/>
          <w:sz w:val="32"/>
          <w:szCs w:val="32"/>
          <w:cs/>
        </w:rPr>
        <w:t>ภิ</w:t>
      </w:r>
      <w:r>
        <w:rPr>
          <w:rFonts w:ascii="TH SarabunIT๙" w:hAnsi="TH SarabunIT๙" w:cs="TH SarabunIT๙" w:hint="cs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และผู้มีส่วนได้เสียภายนอกทราบ</w:t>
      </w:r>
    </w:p>
    <w:p w14:paraId="174E5184" w14:textId="7149C682" w:rsidR="00474D43" w:rsidRDefault="00474D43" w:rsidP="00AC4A00">
      <w:pPr>
        <w:pStyle w:val="a3"/>
        <w:numPr>
          <w:ilvl w:val="0"/>
          <w:numId w:val="4"/>
        </w:numPr>
        <w:spacing w:after="0"/>
        <w:ind w:left="851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ให้ผู้บังคับบัญชาตามคำสั่งกรมตำรวจ ที่ 1212/2537 ลงวันที่ 1 ตุลาคม 2537 มีอำนาจหน้าที่ในการกำกับ ติดตาม และตรวจสอบเจ้าหน้าที่ตำรวจผู้ใต้บังคับบัญชาที่อยู่ในการปกครอง 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ในสังกัดให้ปฏิบั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ติตนเป็นไปตามประกาศฉบับนี้ กรณีพบ</w:t>
      </w:r>
      <w:r w:rsidR="00743E0A">
        <w:rPr>
          <w:rFonts w:ascii="TH SarabunIT๙" w:hAnsi="TH SarabunIT๙" w:cs="TH SarabunIT๙" w:hint="cs"/>
          <w:sz w:val="32"/>
          <w:szCs w:val="32"/>
          <w:cs/>
        </w:rPr>
        <w:t>การกระทำที่ฝ่าฝืนประกาศฉบับนี้ ให้รายงานผู้กำกับการสถานีตำรวจภูธร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  <w:r w:rsidR="00DD15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3E0A">
        <w:rPr>
          <w:rFonts w:ascii="TH SarabunIT๙" w:hAnsi="TH SarabunIT๙" w:cs="TH SarabunIT๙" w:hint="cs"/>
          <w:sz w:val="32"/>
          <w:szCs w:val="32"/>
          <w:cs/>
        </w:rPr>
        <w:t>ทราบโดยเร็ว</w:t>
      </w:r>
    </w:p>
    <w:p w14:paraId="3299E908" w14:textId="1C0C0555" w:rsidR="00743E0A" w:rsidRDefault="00743E0A" w:rsidP="00AC4A00">
      <w:pPr>
        <w:pStyle w:val="a3"/>
        <w:numPr>
          <w:ilvl w:val="0"/>
          <w:numId w:val="4"/>
        </w:numPr>
        <w:spacing w:after="0"/>
        <w:ind w:left="851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  <w:r w:rsidR="00DD15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จะจัดให้มีการตรวจสอบ ประเมินผลการปฏิบัติตามแนวทางปฏิบัตินี้เป็นประจำทุกปี และจัดให้มีการทบทวนและปรับปรุงแนวทางการปฏิบัติตามความเหมาะสมหรืออย่างน้อยปีละหนึ่งครั้ง หรือตามการเปลี่ยนแปลงของปัจจัยต่าง ๆ ที่มีนัยสำคัญ</w:t>
      </w:r>
    </w:p>
    <w:p w14:paraId="558D9499" w14:textId="3E7D44C0" w:rsidR="00743E0A" w:rsidRDefault="00743E0A" w:rsidP="00AC4A00">
      <w:pPr>
        <w:pStyle w:val="a3"/>
        <w:numPr>
          <w:ilvl w:val="0"/>
          <w:numId w:val="4"/>
        </w:numPr>
        <w:spacing w:after="0"/>
        <w:ind w:left="851" w:firstLine="99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ให้ฝ่ายอำนวยการ สถานีตำรวจภูธร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  <w:r w:rsidR="00DD15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จัดทำข้อมูลสถิติการรับของขวัญหรือประโยชน์อื่นใด พร้อมทั้งปัญหา อุปสรรค แนวทางการแก้ไขแล้วรายงานให้ผู้กำกับการสถานีตำรวจภูธร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  <w:r w:rsidR="00DD15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ทราบทุกไตรมาส</w:t>
      </w:r>
    </w:p>
    <w:p w14:paraId="338A905E" w14:textId="77777777" w:rsidR="00743E0A" w:rsidRDefault="00B301CC" w:rsidP="00743E0A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301C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ช่องทางการร้องเรียน/แจ้งเบาะแส</w:t>
      </w:r>
    </w:p>
    <w:p w14:paraId="65D1375E" w14:textId="5370A9B1" w:rsidR="00B301CC" w:rsidRDefault="00B301CC" w:rsidP="00B301CC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301CC">
        <w:rPr>
          <w:rFonts w:ascii="TH SarabunIT๙" w:hAnsi="TH SarabunIT๙" w:cs="TH SarabunIT๙" w:hint="cs"/>
          <w:sz w:val="32"/>
          <w:szCs w:val="32"/>
          <w:cs/>
        </w:rPr>
        <w:t>ศูนย์รับแจ้งเบาะแสการทุจริตและประพฤติมิชอบ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สถานีตำรวจภูธร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</w:p>
    <w:p w14:paraId="26460D75" w14:textId="2BCBE93E" w:rsidR="009D6316" w:rsidRPr="00705D40" w:rsidRDefault="00B301CC" w:rsidP="00B301CC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ทางไปรษณีย์ โดยทำหนังสือร้องเรียนถึง สถานีตำรวจภูธร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  <w:r w:rsidRPr="00DD15BC">
        <w:rPr>
          <w:rFonts w:ascii="TH SarabunIT๙" w:hAnsi="TH SarabunIT๙" w:cs="TH SarabunIT๙" w:hint="cs"/>
          <w:sz w:val="32"/>
          <w:szCs w:val="32"/>
          <w:cs/>
        </w:rPr>
        <w:t xml:space="preserve"> เลขที่ 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DD15B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0</w:t>
      </w:r>
      <w:r w:rsidR="009D6316" w:rsidRPr="00DD15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 xml:space="preserve">ม.18 </w:t>
      </w:r>
      <w:r w:rsidR="00746DAC" w:rsidRPr="00DD15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6316" w:rsidRPr="00DD15BC">
        <w:rPr>
          <w:rFonts w:ascii="TH SarabunIT๙" w:hAnsi="TH SarabunIT๙" w:cs="TH SarabunIT๙" w:hint="cs"/>
          <w:sz w:val="32"/>
          <w:szCs w:val="32"/>
          <w:cs/>
        </w:rPr>
        <w:t>ต.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 xml:space="preserve">วังตะเฆ่      </w:t>
      </w:r>
      <w:r w:rsidR="009D6316" w:rsidRPr="00DD15BC">
        <w:rPr>
          <w:rFonts w:ascii="TH SarabunIT๙" w:hAnsi="TH SarabunIT๙" w:cs="TH SarabunIT๙" w:hint="cs"/>
          <w:sz w:val="32"/>
          <w:szCs w:val="32"/>
          <w:cs/>
        </w:rPr>
        <w:t xml:space="preserve"> อ.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หนองบัวระเหว</w:t>
      </w:r>
      <w:r w:rsidR="009D6316" w:rsidRPr="00DD15BC">
        <w:rPr>
          <w:rFonts w:ascii="TH SarabunIT๙" w:hAnsi="TH SarabunIT๙" w:cs="TH SarabunIT๙" w:hint="cs"/>
          <w:sz w:val="32"/>
          <w:szCs w:val="32"/>
          <w:cs/>
        </w:rPr>
        <w:t xml:space="preserve">  จ.ชัยภูมิ</w:t>
      </w:r>
    </w:p>
    <w:p w14:paraId="687F0217" w14:textId="0D4080F0" w:rsidR="009D6316" w:rsidRPr="00DD15BC" w:rsidRDefault="009D6316" w:rsidP="00B301CC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ทางโทรศัพท์ หมายเลข 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090-247-5141</w:t>
      </w:r>
    </w:p>
    <w:p w14:paraId="6B801C39" w14:textId="3A663B46" w:rsidR="009D6316" w:rsidRPr="00DD15BC" w:rsidRDefault="009D6316" w:rsidP="00B301CC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D15BC">
        <w:rPr>
          <w:rFonts w:ascii="TH SarabunIT๙" w:hAnsi="TH SarabunIT๙" w:cs="TH SarabunIT๙" w:hint="cs"/>
          <w:sz w:val="32"/>
          <w:szCs w:val="32"/>
          <w:cs/>
        </w:rPr>
        <w:t xml:space="preserve">ทางโทรสาร หมายเลข </w:t>
      </w:r>
      <w:r w:rsidR="00DD15BC" w:rsidRPr="00DD15BC">
        <w:rPr>
          <w:rFonts w:ascii="TH SarabunIT๙" w:hAnsi="TH SarabunIT๙" w:cs="TH SarabunIT๙" w:hint="cs"/>
          <w:sz w:val="32"/>
          <w:szCs w:val="32"/>
          <w:cs/>
        </w:rPr>
        <w:t>044-056-995</w:t>
      </w:r>
    </w:p>
    <w:p w14:paraId="2CC797D1" w14:textId="03EFB275" w:rsidR="009D6316" w:rsidRPr="009D6316" w:rsidRDefault="009D6316" w:rsidP="00B301CC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ทาง </w:t>
      </w:r>
      <w:r>
        <w:rPr>
          <w:rFonts w:ascii="TH SarabunIT๙" w:hAnsi="TH SarabunIT๙" w:cs="TH SarabunIT๙"/>
          <w:sz w:val="32"/>
          <w:szCs w:val="32"/>
        </w:rPr>
        <w:t xml:space="preserve">E-mail </w:t>
      </w:r>
      <w:r w:rsidRPr="00705D40">
        <w:rPr>
          <w:rFonts w:ascii="TH SarabunIT๙" w:hAnsi="TH SarabunIT๙" w:cs="TH SarabunIT๙"/>
          <w:color w:val="FF0000"/>
          <w:sz w:val="32"/>
          <w:szCs w:val="32"/>
        </w:rPr>
        <w:t xml:space="preserve">: </w:t>
      </w:r>
      <w:hyperlink r:id="rId6" w:history="1">
        <w:r w:rsidR="005B5331" w:rsidRPr="000034C6">
          <w:rPr>
            <w:rStyle w:val="a4"/>
            <w:rFonts w:ascii="TH SarabunPSK" w:hAnsi="TH SarabunPSK" w:cs="TH SarabunPSK"/>
            <w:sz w:val="32"/>
            <w:szCs w:val="32"/>
          </w:rPr>
          <w:t>wangtakhe@gmail.com</w:t>
        </w:r>
      </w:hyperlink>
    </w:p>
    <w:p w14:paraId="0017EFFE" w14:textId="17D750F8" w:rsidR="009D6316" w:rsidRDefault="009D6316" w:rsidP="00B301CC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เว็บไซต์ สถานีตำรวจภูธร</w:t>
      </w:r>
      <w:r w:rsidR="00705D40" w:rsidRPr="00705D40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  <w:r w:rsidR="00705D40" w:rsidRPr="00705D40">
        <w:rPr>
          <w:rFonts w:hint="cs"/>
          <w:cs/>
        </w:rPr>
        <w:t xml:space="preserve"> </w:t>
      </w:r>
      <w:r w:rsidR="00705D40" w:rsidRPr="00705D40">
        <w:rPr>
          <w:rFonts w:ascii="TH SarabunIT๙" w:hAnsi="TH SarabunIT๙" w:cs="TH SarabunIT๙"/>
          <w:sz w:val="32"/>
          <w:szCs w:val="32"/>
          <w:u w:val="single"/>
        </w:rPr>
        <w:t>https://wangthake.chaiyaphum.police.go.th/</w:t>
      </w:r>
    </w:p>
    <w:p w14:paraId="315E8631" w14:textId="3AFC600C" w:rsidR="009D6316" w:rsidRPr="00705D40" w:rsidRDefault="009D6316" w:rsidP="009D6316">
      <w:pPr>
        <w:pStyle w:val="a3"/>
        <w:numPr>
          <w:ilvl w:val="0"/>
          <w:numId w:val="5"/>
        </w:numPr>
        <w:spacing w:after="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ทาง </w:t>
      </w:r>
      <w:r>
        <w:rPr>
          <w:rFonts w:ascii="TH SarabunIT๙" w:hAnsi="TH SarabunIT๙" w:cs="TH SarabunIT๙"/>
          <w:sz w:val="32"/>
          <w:szCs w:val="32"/>
        </w:rPr>
        <w:t xml:space="preserve">Facebook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เพจ </w:t>
      </w:r>
      <w:r w:rsidRPr="00705D40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705D40" w:rsidRPr="00705D40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</w:p>
    <w:p w14:paraId="124ED202" w14:textId="77777777" w:rsidR="009D6316" w:rsidRDefault="009D6316" w:rsidP="009D631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D631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มาตรการคุ้มครองผู้ร้องเรียน/แจ้งเบาะแส การรักษาความลับ</w:t>
      </w:r>
      <w:r w:rsidR="00B301CC" w:rsidRPr="009D6316">
        <w:rPr>
          <w:rFonts w:ascii="TH SarabunIT๙" w:hAnsi="TH SarabunIT๙" w:cs="TH SarabunIT๙"/>
          <w:sz w:val="32"/>
          <w:szCs w:val="32"/>
          <w:cs/>
        </w:rPr>
        <w:tab/>
      </w:r>
    </w:p>
    <w:p w14:paraId="74DB4D6C" w14:textId="77777777" w:rsidR="009D6316" w:rsidRDefault="009D6316" w:rsidP="009D631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D631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มาตรการคุ้มครองผู้ร้องและพยาน</w:t>
      </w:r>
    </w:p>
    <w:p w14:paraId="1C361901" w14:textId="77777777" w:rsidR="00B301CC" w:rsidRPr="008B46E0" w:rsidRDefault="009D6316" w:rsidP="008B46E0">
      <w:pPr>
        <w:pStyle w:val="a3"/>
        <w:numPr>
          <w:ilvl w:val="0"/>
          <w:numId w:val="7"/>
        </w:numPr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B46E0">
        <w:rPr>
          <w:rFonts w:ascii="TH SarabunIT๙" w:hAnsi="TH SarabunIT๙" w:cs="TH SarabunIT๙" w:hint="cs"/>
          <w:sz w:val="32"/>
          <w:szCs w:val="32"/>
          <w:cs/>
        </w:rPr>
        <w:t>การพิ</w:t>
      </w:r>
      <w:r w:rsidR="00E74DAE" w:rsidRPr="008B46E0">
        <w:rPr>
          <w:rFonts w:ascii="TH SarabunIT๙" w:hAnsi="TH SarabunIT๙" w:cs="TH SarabunIT๙" w:hint="cs"/>
          <w:sz w:val="32"/>
          <w:szCs w:val="32"/>
          <w:cs/>
        </w:rPr>
        <w:t>จารณาข้อร้องเรียน ให้กำหนดชั้นความลับและความคุ้มครองผู้เกี่ยวข้องตามระเบียบว่าด้วยการรักาความลับของทางราชการ พ.ศ. 2544 และการส่งเรื่องให้หน่วยงานพิจารณานั้น ผู้ให้ข้อมูลและผู้ร้องบ อาจจะได้รับความเดือดร้อน เช่น ข้อร้องเรียนกล่าวโทษข้าราชการในเบื้องต้นให้ถือว่า เป็นความลับทางราชการ และให้พิจารณาเฉพาะรายที่ระบุหลักฐาน กรณีแวดล้อมปรากฏชัดแจ้ง ตลอดจนชี้พยานบุคคลแน่นอนเท่านั้น</w:t>
      </w:r>
    </w:p>
    <w:p w14:paraId="6269FD13" w14:textId="77777777" w:rsidR="00E74DAE" w:rsidRDefault="00E74DAE" w:rsidP="008B46E0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E74DA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การแจ้งเบาะแสผู้ที่มีอิทธิพลต้องปกปิดชื่อและที่อยู่ผู้ร้อง หากไม่ปกปิดชื่อที่อยู่ของผู้ร้องจะต้องแจ้งให้หน่วยงานที่เกี่ยวข้องทราบและให้ความคุ้มครองแก่ผู้ร้องดังนี้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ให้ผู้บังคับบัญชาใช้ดุลพินิจสั่งการตามสมควรเพื่อคุ้มครองผู้ร้อง พยาน และบุคคลที่ให้ข้อมูลในการสืบสวน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กรณีมีการระบุชื่อ ผู้ถูกกล่าวหา จะต้องคุ้มครองทั้งฝ่ายผู้ร้องและผ</w:t>
      </w:r>
      <w:r w:rsidR="0023677F">
        <w:rPr>
          <w:rFonts w:ascii="TH SarabunIT๙" w:hAnsi="TH SarabunIT๙" w:cs="TH SarabunIT๙" w:hint="cs"/>
          <w:sz w:val="32"/>
          <w:szCs w:val="32"/>
          <w:cs/>
        </w:rPr>
        <w:t xml:space="preserve">ู้ถูกร้องเนื่องจากเรื่องไม่ได้ผ่านกระบวนการตรวจสอบข้อเท็จจริง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รณีผู้ร้องเรียนระบุนำร้อง 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ผู้ถูกร้องทราบ เนื่องจากผู้ร้องอาจจะได้รับความเดือดร้อนตามเหตุแห่งการร้องเรียนนั้น ๆ </w:t>
      </w:r>
    </w:p>
    <w:p w14:paraId="171EA735" w14:textId="77777777" w:rsidR="0023677F" w:rsidRDefault="0023677F" w:rsidP="008B46E0">
      <w:pPr>
        <w:pStyle w:val="a3"/>
        <w:numPr>
          <w:ilvl w:val="0"/>
          <w:numId w:val="7"/>
        </w:numPr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B46E0">
        <w:rPr>
          <w:rFonts w:ascii="TH SarabunIT๙" w:hAnsi="TH SarabunIT๙" w:cs="TH SarabunIT๙" w:hint="cs"/>
          <w:sz w:val="32"/>
          <w:szCs w:val="32"/>
          <w:cs/>
        </w:rPr>
        <w:t>เมื่อมีการร้องเรียน ผู้ร้องและพยายามจะไม่ถูกดำเนินการใด ๆ ที่กระทบต่อหน้าที่การงานหรือการดำรงชีวิต หากจำเป็นต้องมีการดำเนินการใด 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ต้องได้รับความยินยอมจกาผู้ร้องและพยาน</w:t>
      </w:r>
    </w:p>
    <w:p w14:paraId="0E0165E9" w14:textId="77777777" w:rsidR="008B46E0" w:rsidRDefault="008B46E0" w:rsidP="008B46E0">
      <w:pPr>
        <w:pStyle w:val="a3"/>
        <w:numPr>
          <w:ilvl w:val="0"/>
          <w:numId w:val="7"/>
        </w:numPr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 ตามความเหมาะสม</w:t>
      </w:r>
    </w:p>
    <w:p w14:paraId="66AF6453" w14:textId="77777777" w:rsidR="008B46E0" w:rsidRDefault="008B46E0" w:rsidP="008B46E0">
      <w:pPr>
        <w:pStyle w:val="a3"/>
        <w:numPr>
          <w:ilvl w:val="0"/>
          <w:numId w:val="7"/>
        </w:numPr>
        <w:spacing w:after="0"/>
        <w:ind w:left="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ความคุ้มครองผู้ร้องเรียนไม่ให้ถูกกลั่นแกล้ง</w:t>
      </w:r>
    </w:p>
    <w:p w14:paraId="71A8A555" w14:textId="77777777" w:rsidR="008B46E0" w:rsidRDefault="008B46E0" w:rsidP="008B46E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B46E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มาตรการคุ้มครองผู้ถูกกล่าวหา</w:t>
      </w:r>
    </w:p>
    <w:p w14:paraId="6DDB9E45" w14:textId="77777777" w:rsidR="008B46E0" w:rsidRDefault="008B46E0" w:rsidP="00AC4A00">
      <w:pPr>
        <w:pStyle w:val="a3"/>
        <w:numPr>
          <w:ilvl w:val="0"/>
          <w:numId w:val="9"/>
        </w:numPr>
        <w:spacing w:after="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ในระหว่างการพิจารณาข้อร้องเรียนยังไม่ถือว่าผ</w:t>
      </w:r>
      <w:r w:rsidR="004D6882">
        <w:rPr>
          <w:rFonts w:ascii="TH SarabunIT๙" w:hAnsi="TH SarabunIT๙" w:cs="TH SarabunIT๙" w:hint="cs"/>
          <w:sz w:val="32"/>
          <w:szCs w:val="32"/>
          <w:cs/>
        </w:rPr>
        <w:t>ู้</w:t>
      </w:r>
      <w:r>
        <w:rPr>
          <w:rFonts w:ascii="TH SarabunIT๙" w:hAnsi="TH SarabunIT๙" w:cs="TH SarabunIT๙" w:hint="cs"/>
          <w:sz w:val="32"/>
          <w:szCs w:val="32"/>
          <w:cs/>
        </w:rPr>
        <w:t>ถูกกล่าวหามีความผิด ต้องให้ความเป็นธรรมและให้ได้รับการปฏิบัติเช่นเดียวกับบุคคลอื่น</w:t>
      </w:r>
    </w:p>
    <w:p w14:paraId="1D53A897" w14:textId="77777777" w:rsidR="008B46E0" w:rsidRDefault="008B46E0" w:rsidP="00AC4A00">
      <w:pPr>
        <w:pStyle w:val="a3"/>
        <w:numPr>
          <w:ilvl w:val="0"/>
          <w:numId w:val="9"/>
        </w:numPr>
        <w:spacing w:after="0"/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ให้โอกาสผู้ถูกกล่าวหาในการชี้แจงข้อกล่าวหาอย่างเต็มที่ รวมทั้งสิทธิในการแสดงเอกสาร/พยานหลักฐาน</w:t>
      </w:r>
    </w:p>
    <w:p w14:paraId="2D777582" w14:textId="77777777" w:rsidR="008B46E0" w:rsidRDefault="008B46E0" w:rsidP="008B46E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AE3CF19" w14:textId="30A21E1F" w:rsidR="008B46E0" w:rsidRDefault="005B5331" w:rsidP="008B46E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0E9C8B1" wp14:editId="6B484EDE">
            <wp:simplePos x="0" y="0"/>
            <wp:positionH relativeFrom="column">
              <wp:posOffset>3514725</wp:posOffset>
            </wp:positionH>
            <wp:positionV relativeFrom="paragraph">
              <wp:posOffset>182245</wp:posOffset>
            </wp:positionV>
            <wp:extent cx="933450" cy="826452"/>
            <wp:effectExtent l="0" t="0" r="0" b="0"/>
            <wp:wrapNone/>
            <wp:docPr id="63108901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89018" name="รูปภาพ 6310890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826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500D">
        <w:rPr>
          <w:rFonts w:ascii="TH SarabunIT๙" w:hAnsi="TH SarabunIT๙" w:cs="TH SarabunIT๙"/>
          <w:sz w:val="32"/>
          <w:szCs w:val="32"/>
          <w:cs/>
        </w:rPr>
        <w:tab/>
      </w:r>
      <w:r w:rsidR="00D15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46E0"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  </w:t>
      </w:r>
      <w:r w:rsidR="00CE0FF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15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46E0">
        <w:rPr>
          <w:rFonts w:ascii="TH SarabunIT๙" w:hAnsi="TH SarabunIT๙" w:cs="TH SarabunIT๙" w:hint="cs"/>
          <w:sz w:val="32"/>
          <w:szCs w:val="32"/>
          <w:cs/>
        </w:rPr>
        <w:t xml:space="preserve">   กุมภาพันธ์ พ.ศ.256</w:t>
      </w:r>
      <w:r w:rsidR="00746DAC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708CC7DF" w14:textId="012CD3A7" w:rsidR="008B46E0" w:rsidRDefault="008B46E0" w:rsidP="008B46E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3DCB563" w14:textId="63257FBB" w:rsidR="008B46E0" w:rsidRDefault="008B46E0" w:rsidP="008B46E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7CAFB689" w14:textId="77777777" w:rsidR="005B5331" w:rsidRDefault="005B5331" w:rsidP="008B46E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5278F14" w14:textId="7C6B0642" w:rsidR="008B46E0" w:rsidRPr="00705D40" w:rsidRDefault="008B46E0" w:rsidP="008B46E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CE0F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1043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0F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5D40">
        <w:rPr>
          <w:rFonts w:ascii="TH SarabunIT๙" w:hAnsi="TH SarabunIT๙" w:cs="TH SarabunIT๙" w:hint="cs"/>
          <w:sz w:val="32"/>
          <w:szCs w:val="32"/>
          <w:cs/>
        </w:rPr>
        <w:t>(</w:t>
      </w:r>
      <w:r w:rsidR="00705D40" w:rsidRPr="00705D40">
        <w:rPr>
          <w:rFonts w:ascii="TH SarabunIT๙" w:hAnsi="TH SarabunIT๙" w:cs="TH SarabunIT๙" w:hint="cs"/>
          <w:sz w:val="32"/>
          <w:szCs w:val="32"/>
          <w:cs/>
        </w:rPr>
        <w:t>พัฐพน  ศิริวัฒน์</w:t>
      </w:r>
      <w:r w:rsidRPr="00705D40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9A8AC42" w14:textId="44DE71E3" w:rsidR="00AC4A00" w:rsidRPr="00705D40" w:rsidRDefault="00AC4A00" w:rsidP="008B46E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5D40">
        <w:rPr>
          <w:rFonts w:ascii="TH SarabunIT๙" w:hAnsi="TH SarabunIT๙" w:cs="TH SarabunIT๙"/>
          <w:sz w:val="32"/>
          <w:szCs w:val="32"/>
          <w:cs/>
        </w:rPr>
        <w:tab/>
      </w:r>
      <w:r w:rsidRPr="00705D40">
        <w:rPr>
          <w:rFonts w:ascii="TH SarabunIT๙" w:hAnsi="TH SarabunIT๙" w:cs="TH SarabunIT๙"/>
          <w:sz w:val="32"/>
          <w:szCs w:val="32"/>
          <w:cs/>
        </w:rPr>
        <w:tab/>
      </w:r>
      <w:r w:rsidRPr="00705D40">
        <w:rPr>
          <w:rFonts w:ascii="TH SarabunIT๙" w:hAnsi="TH SarabunIT๙" w:cs="TH SarabunIT๙"/>
          <w:sz w:val="32"/>
          <w:szCs w:val="32"/>
          <w:cs/>
        </w:rPr>
        <w:tab/>
      </w:r>
      <w:r w:rsidRPr="00705D40">
        <w:rPr>
          <w:rFonts w:ascii="TH SarabunIT๙" w:hAnsi="TH SarabunIT๙" w:cs="TH SarabunIT๙"/>
          <w:sz w:val="32"/>
          <w:szCs w:val="32"/>
          <w:cs/>
        </w:rPr>
        <w:tab/>
      </w:r>
      <w:r w:rsidRPr="00705D40">
        <w:rPr>
          <w:rFonts w:ascii="TH SarabunIT๙" w:hAnsi="TH SarabunIT๙" w:cs="TH SarabunIT๙"/>
          <w:sz w:val="32"/>
          <w:szCs w:val="32"/>
          <w:cs/>
        </w:rPr>
        <w:tab/>
      </w:r>
      <w:r w:rsidRPr="00705D40">
        <w:rPr>
          <w:rFonts w:ascii="TH SarabunIT๙" w:hAnsi="TH SarabunIT๙" w:cs="TH SarabunIT๙"/>
          <w:sz w:val="32"/>
          <w:szCs w:val="32"/>
          <w:cs/>
        </w:rPr>
        <w:tab/>
      </w:r>
      <w:r w:rsidR="00CE0FF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05D40">
        <w:rPr>
          <w:rFonts w:ascii="TH SarabunIT๙" w:hAnsi="TH SarabunIT๙" w:cs="TH SarabunIT๙" w:hint="cs"/>
          <w:sz w:val="32"/>
          <w:szCs w:val="32"/>
          <w:cs/>
        </w:rPr>
        <w:t xml:space="preserve">   ผู้กำกับการสถานีตำรวจภูธร</w:t>
      </w:r>
      <w:r w:rsidR="00705D40" w:rsidRPr="00705D40">
        <w:rPr>
          <w:rFonts w:ascii="TH SarabunIT๙" w:hAnsi="TH SarabunIT๙" w:cs="TH SarabunIT๙" w:hint="cs"/>
          <w:sz w:val="32"/>
          <w:szCs w:val="32"/>
          <w:cs/>
        </w:rPr>
        <w:t>วังตะเฆ่</w:t>
      </w:r>
    </w:p>
    <w:p w14:paraId="56E55071" w14:textId="3193FB2D" w:rsidR="008B46E0" w:rsidRPr="008B46E0" w:rsidRDefault="008B46E0" w:rsidP="008B46E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8B46E0" w:rsidRPr="008B46E0" w:rsidSect="00E963A2">
      <w:pgSz w:w="12240" w:h="15840"/>
      <w:pgMar w:top="851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1C2D"/>
    <w:multiLevelType w:val="hybridMultilevel"/>
    <w:tmpl w:val="0F30110C"/>
    <w:lvl w:ilvl="0" w:tplc="149E78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5F2917"/>
    <w:multiLevelType w:val="hybridMultilevel"/>
    <w:tmpl w:val="EC0C0716"/>
    <w:lvl w:ilvl="0" w:tplc="534881E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5E6778"/>
    <w:multiLevelType w:val="hybridMultilevel"/>
    <w:tmpl w:val="21B4827E"/>
    <w:lvl w:ilvl="0" w:tplc="C31A54A8">
      <w:start w:val="1"/>
      <w:numFmt w:val="decimal"/>
      <w:lvlText w:val="%1."/>
      <w:lvlJc w:val="left"/>
      <w:pPr>
        <w:ind w:left="-3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5" w:hanging="360"/>
      </w:pPr>
    </w:lvl>
    <w:lvl w:ilvl="2" w:tplc="0409001B" w:tentative="1">
      <w:start w:val="1"/>
      <w:numFmt w:val="lowerRoman"/>
      <w:lvlText w:val="%3."/>
      <w:lvlJc w:val="right"/>
      <w:pPr>
        <w:ind w:left="1135" w:hanging="180"/>
      </w:pPr>
    </w:lvl>
    <w:lvl w:ilvl="3" w:tplc="0409000F" w:tentative="1">
      <w:start w:val="1"/>
      <w:numFmt w:val="decimal"/>
      <w:lvlText w:val="%4."/>
      <w:lvlJc w:val="left"/>
      <w:pPr>
        <w:ind w:left="1855" w:hanging="360"/>
      </w:pPr>
    </w:lvl>
    <w:lvl w:ilvl="4" w:tplc="04090019" w:tentative="1">
      <w:start w:val="1"/>
      <w:numFmt w:val="lowerLetter"/>
      <w:lvlText w:val="%5."/>
      <w:lvlJc w:val="left"/>
      <w:pPr>
        <w:ind w:left="2575" w:hanging="360"/>
      </w:pPr>
    </w:lvl>
    <w:lvl w:ilvl="5" w:tplc="0409001B" w:tentative="1">
      <w:start w:val="1"/>
      <w:numFmt w:val="lowerRoman"/>
      <w:lvlText w:val="%6."/>
      <w:lvlJc w:val="right"/>
      <w:pPr>
        <w:ind w:left="3295" w:hanging="180"/>
      </w:pPr>
    </w:lvl>
    <w:lvl w:ilvl="6" w:tplc="0409000F" w:tentative="1">
      <w:start w:val="1"/>
      <w:numFmt w:val="decimal"/>
      <w:lvlText w:val="%7."/>
      <w:lvlJc w:val="left"/>
      <w:pPr>
        <w:ind w:left="4015" w:hanging="360"/>
      </w:pPr>
    </w:lvl>
    <w:lvl w:ilvl="7" w:tplc="04090019" w:tentative="1">
      <w:start w:val="1"/>
      <w:numFmt w:val="lowerLetter"/>
      <w:lvlText w:val="%8."/>
      <w:lvlJc w:val="left"/>
      <w:pPr>
        <w:ind w:left="4735" w:hanging="360"/>
      </w:pPr>
    </w:lvl>
    <w:lvl w:ilvl="8" w:tplc="0409001B" w:tentative="1">
      <w:start w:val="1"/>
      <w:numFmt w:val="lowerRoman"/>
      <w:lvlText w:val="%9."/>
      <w:lvlJc w:val="right"/>
      <w:pPr>
        <w:ind w:left="5455" w:hanging="180"/>
      </w:pPr>
    </w:lvl>
  </w:abstractNum>
  <w:abstractNum w:abstractNumId="3" w15:restartNumberingAfterBreak="0">
    <w:nsid w:val="3C8A37F8"/>
    <w:multiLevelType w:val="hybridMultilevel"/>
    <w:tmpl w:val="DFE05464"/>
    <w:lvl w:ilvl="0" w:tplc="0C1E567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0357FA3"/>
    <w:multiLevelType w:val="hybridMultilevel"/>
    <w:tmpl w:val="10DAC276"/>
    <w:lvl w:ilvl="0" w:tplc="9DCAF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5314CD"/>
    <w:multiLevelType w:val="hybridMultilevel"/>
    <w:tmpl w:val="0E3C9362"/>
    <w:lvl w:ilvl="0" w:tplc="71484B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52E84DAF"/>
    <w:multiLevelType w:val="hybridMultilevel"/>
    <w:tmpl w:val="52EC7A7E"/>
    <w:lvl w:ilvl="0" w:tplc="D94CB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8580B"/>
    <w:multiLevelType w:val="hybridMultilevel"/>
    <w:tmpl w:val="2C24EB62"/>
    <w:lvl w:ilvl="0" w:tplc="9426E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5520AE"/>
    <w:multiLevelType w:val="hybridMultilevel"/>
    <w:tmpl w:val="091CB870"/>
    <w:lvl w:ilvl="0" w:tplc="C66A42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4481484">
    <w:abstractNumId w:val="5"/>
  </w:num>
  <w:num w:numId="2" w16cid:durableId="2037194580">
    <w:abstractNumId w:val="2"/>
  </w:num>
  <w:num w:numId="3" w16cid:durableId="2013681697">
    <w:abstractNumId w:val="8"/>
  </w:num>
  <w:num w:numId="4" w16cid:durableId="1408260525">
    <w:abstractNumId w:val="3"/>
  </w:num>
  <w:num w:numId="5" w16cid:durableId="1902985720">
    <w:abstractNumId w:val="1"/>
  </w:num>
  <w:num w:numId="6" w16cid:durableId="2032563464">
    <w:abstractNumId w:val="6"/>
  </w:num>
  <w:num w:numId="7" w16cid:durableId="277371607">
    <w:abstractNumId w:val="4"/>
  </w:num>
  <w:num w:numId="8" w16cid:durableId="751971175">
    <w:abstractNumId w:val="7"/>
  </w:num>
  <w:num w:numId="9" w16cid:durableId="515734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D6"/>
    <w:rsid w:val="0001043E"/>
    <w:rsid w:val="000F1827"/>
    <w:rsid w:val="0023677F"/>
    <w:rsid w:val="002A54D6"/>
    <w:rsid w:val="002D5467"/>
    <w:rsid w:val="002E2D98"/>
    <w:rsid w:val="003F60E9"/>
    <w:rsid w:val="00474D43"/>
    <w:rsid w:val="004D6882"/>
    <w:rsid w:val="005B5331"/>
    <w:rsid w:val="00705D40"/>
    <w:rsid w:val="00743E0A"/>
    <w:rsid w:val="00746DAC"/>
    <w:rsid w:val="00750B43"/>
    <w:rsid w:val="008449F7"/>
    <w:rsid w:val="008B46E0"/>
    <w:rsid w:val="0099544E"/>
    <w:rsid w:val="009D2507"/>
    <w:rsid w:val="009D6316"/>
    <w:rsid w:val="00AC4A00"/>
    <w:rsid w:val="00B301CC"/>
    <w:rsid w:val="00BD34BB"/>
    <w:rsid w:val="00C36CB4"/>
    <w:rsid w:val="00CE0FFA"/>
    <w:rsid w:val="00D1500D"/>
    <w:rsid w:val="00D64624"/>
    <w:rsid w:val="00DB46BD"/>
    <w:rsid w:val="00DD15BC"/>
    <w:rsid w:val="00DE090F"/>
    <w:rsid w:val="00DF1E12"/>
    <w:rsid w:val="00DF49A5"/>
    <w:rsid w:val="00E63025"/>
    <w:rsid w:val="00E74DAE"/>
    <w:rsid w:val="00E775E8"/>
    <w:rsid w:val="00E963A2"/>
    <w:rsid w:val="00ED28FD"/>
    <w:rsid w:val="00F40814"/>
    <w:rsid w:val="00F74037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BC9B"/>
  <w15:chartTrackingRefBased/>
  <w15:docId w15:val="{83FD5F14-4683-4A7B-92EC-05FB976E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7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63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D631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D1500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D1500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ngtakh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BasGio</cp:lastModifiedBy>
  <cp:revision>3</cp:revision>
  <cp:lastPrinted>2024-02-05T03:46:00Z</cp:lastPrinted>
  <dcterms:created xsi:type="dcterms:W3CDTF">2025-04-21T07:32:00Z</dcterms:created>
  <dcterms:modified xsi:type="dcterms:W3CDTF">2025-04-21T07:59:00Z</dcterms:modified>
</cp:coreProperties>
</file>